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
</w:t>
      </w:r>
    </w:p>
    <w:p>
      <w:r>
        <w:t xml:space="preserve">"Утверждено"
</w:t>
      </w:r>
    </w:p>
    <w:p>
      <w:r>
        <w:t xml:space="preserve">общим собранием
</w:t>
      </w:r>
    </w:p>
    <w:p>
      <w:r>
        <w:t xml:space="preserve">Акционеров
</w:t>
      </w:r>
    </w:p>
    <w:p>
      <w:r>
        <w:t xml:space="preserve">Протокол N __1__
</w:t>
      </w:r>
    </w:p>
    <w:p>
      <w:r>
        <w:t xml:space="preserve">от "____"_______________1995г.
</w:t>
      </w:r>
    </w:p>
    <w:p>
      <w:r>
        <w:t xml:space="preserve">УЧРЕДИТЕЛЬНЫЙ ДОГОВОР
</w:t>
      </w:r>
    </w:p>
    <w:p>
      <w:r>
        <w:t xml:space="preserve">Закрытого акционерного общества
</w:t>
      </w:r>
    </w:p>
    <w:p>
      <w:r>
        <w:t xml:space="preserve">"название общества"
</w:t>
      </w:r>
    </w:p>
    <w:p>
      <w:r>
        <w:t xml:space="preserve">"название в латинской транскрипции" (если есть)
</w:t>
      </w:r>
    </w:p>
    <w:p>
      <w:r>
        <w:t xml:space="preserve">Статья 1. ОБЩИЕ ПОЛОЖЕНИЯ.
</w:t>
      </w:r>
    </w:p>
    <w:p>
      <w:r>
        <w:t xml:space="preserve">Граждане Российской Федерации:
</w:t>
      </w:r>
    </w:p>
    <w:p>
      <w:r>
        <w:t xml:space="preserve">Ф.И.О. (паспорт:  серия,  номер,  кем  и  когда выдан,  прописка с
</w:t>
      </w:r>
    </w:p>
    <w:p>
      <w:r>
        <w:t xml:space="preserve">индексом),
</w:t>
      </w:r>
    </w:p>
    <w:p>
      <w:r>
        <w:t xml:space="preserve">Или:
</w:t>
      </w:r>
    </w:p>
    <w:p>
      <w:r>
        <w:t xml:space="preserve">Гражданин (указать страну иностранного учредителя)
</w:t>
      </w:r>
    </w:p>
    <w:p>
      <w:r>
        <w:t xml:space="preserve">Ф.И.О. (национальный паспорт:  серия,  номер,  кем и когда  выдан,
</w:t>
      </w:r>
    </w:p>
    <w:p>
      <w:r>
        <w:t xml:space="preserve">проживает: Страна, город, ул., дом)
</w:t>
      </w:r>
    </w:p>
    <w:p>
      <w:r>
        <w:t xml:space="preserve">Или:
</w:t>
      </w:r>
    </w:p>
    <w:p>
      <w:r>
        <w:t xml:space="preserve">Юридическое(ие) лицо(а):
</w:t>
      </w:r>
    </w:p>
    <w:p>
      <w:r>
        <w:t xml:space="preserve">Правовая форма "Название" (юр.адрес,  р/с в "Название  банка"  МФО
</w:t>
      </w:r>
    </w:p>
    <w:p>
      <w:r>
        <w:t xml:space="preserve">банка, кор.сч.банка)   в   лице   Директора  (Генерального  директора,
</w:t>
      </w:r>
    </w:p>
    <w:p>
      <w:r>
        <w:t xml:space="preserve">Президента, Представителя, Учредителя и т.п.) Ф.И.О.
</w:t>
      </w:r>
    </w:p>
    <w:p>
      <w:r>
        <w:t xml:space="preserve">Если иностранное юридическое лицо:
</w:t>
      </w:r>
    </w:p>
    <w:p>
      <w:r>
        <w:t xml:space="preserve">Правовая форма "Название" (юр.адрес,  Страна ин.учредителя,  р/с в
</w:t>
      </w:r>
    </w:p>
    <w:p>
      <w:r>
        <w:t xml:space="preserve">"Название  банка")  в  лице   Директора   (Генерального   директора,
</w:t>
      </w:r>
    </w:p>
    <w:p>
      <w:r>
        <w:t xml:space="preserve">Президента, Представителя, Учредителя и т.п.) Ф.И.О.
</w:t>
      </w:r>
    </w:p>
    <w:p>
      <w:r>
        <w:t xml:space="preserve">Перечислить всех Учредителей.
</w:t>
      </w:r>
    </w:p>
    <w:p>
      <w:r>
        <w:t xml:space="preserve">именуемые в  дальнейшем  "Учредители",  Руководствуясь Гражданским
</w:t>
      </w:r>
    </w:p>
    <w:p>
      <w:r>
        <w:t xml:space="preserve">Кодексом РФ,  принятым Государственной Думой  РФ  21  октября  1994г.,
</w:t>
      </w:r>
    </w:p>
    <w:p>
      <w:r>
        <w:t xml:space="preserve">Законом  РСФСР  "Об  иностранных  инвестициях  в РСФСР" от 04.07.91г.,
</w:t>
      </w:r>
    </w:p>
    <w:p>
      <w:r>
        <w:t xml:space="preserve">заключили договор о создании в городе  Москве  Закрытого  акционерного
</w:t>
      </w:r>
    </w:p>
    <w:p>
      <w:r>
        <w:t xml:space="preserve">общества "название общества", именуемое в дальнейшем "Общество".
</w:t>
      </w:r>
    </w:p>
    <w:p>
      <w:r>
        <w:t xml:space="preserve">Полное официальное наименование Общества на русском языке Закрытое
</w:t>
      </w:r>
    </w:p>
    <w:p>
      <w:r>
        <w:t xml:space="preserve">акционерное  общество  "название  общества",  в латинской транскрипции
</w:t>
      </w:r>
    </w:p>
    <w:p>
      <w:r>
        <w:t xml:space="preserve">"название общества" в лат.транскрипции (если есть).
</w:t>
      </w:r>
    </w:p>
    <w:p>
      <w:r>
        <w:t xml:space="preserve">Местонахождение Общества: юридический адрес Общества.
</w:t>
      </w:r>
    </w:p>
    <w:p>
      <w:r>
        <w:t xml:space="preserve">2. ОТВЕТСТВЕННОСТЬ СТОРОН
</w:t>
      </w:r>
    </w:p>
    <w:p>
      <w:r>
        <w:t xml:space="preserve">2.1. Общество несет ответственность за результаты своей деятель-
</w:t>
      </w:r>
    </w:p>
    <w:p>
      <w:r>
        <w:t xml:space="preserve">ности,  за выполнение взятых на себя обязательств  перед  партнерами,
</w:t>
      </w:r>
    </w:p>
    <w:p>
      <w:r>
        <w:t xml:space="preserve">перед госбюджетом и банками, а также перед трудовым коллективом всеми
</w:t>
      </w:r>
    </w:p>
    <w:p>
      <w:r>
        <w:t xml:space="preserve">своими активами (всем принадлежащим ему имуществом) согласно действу-
</w:t>
      </w:r>
    </w:p>
    <w:p>
      <w:r>
        <w:t xml:space="preserve">ющему законодательству.  Государство и его органы не отвечают по обя-
</w:t>
      </w:r>
    </w:p>
    <w:p>
      <w:r>
        <w:t xml:space="preserve">зательствам Общества.  Общество не отвечает по  обязательствам  госу-
</w:t>
      </w:r>
    </w:p>
    <w:p>
      <w:r>
        <w:t xml:space="preserve">дарства и его органов. Участники акционерного общества (акционеры) не
</w:t>
      </w:r>
    </w:p>
    <w:p>
      <w:r>
        <w:t xml:space="preserve">отвечают по его обязательствам и несут риск убытков, связанных с дея-
</w:t>
      </w:r>
    </w:p>
    <w:p>
      <w:r>
        <w:t xml:space="preserve">тельностью Общества, в пределах стоимости принадлежащих им акций.
</w:t>
      </w:r>
    </w:p>
    <w:p>
      <w:r>
        <w:t xml:space="preserve">Акционеры, не полностью оплатившие акции  несут  солидарную  от-
</w:t>
      </w:r>
    </w:p>
    <w:p>
      <w:r>
        <w:t xml:space="preserve">ветственность  по обязательствам акционерного общества в пределах не-
</w:t>
      </w:r>
    </w:p>
    <w:p>
      <w:r>
        <w:t xml:space="preserve">оплаченной части стоимости принадлежащих им акций.
</w:t>
      </w:r>
    </w:p>
    <w:p>
      <w:r>
        <w:t xml:space="preserve">2.2. Акционеры несут солидарную ответственность по обязательствам,
</w:t>
      </w:r>
    </w:p>
    <w:p>
      <w:r>
        <w:t xml:space="preserve">возникшим до регистрации Общества.  Общество несет ответственность  по
</w:t>
      </w:r>
    </w:p>
    <w:p>
      <w:r>
        <w:t xml:space="preserve">обязательствам Акционеров,  связанным с его созданием, только в случае
</w:t>
      </w:r>
    </w:p>
    <w:p>
      <w:r>
        <w:t xml:space="preserve">последующего одобрения их действий Общим собранием Акционеров.
</w:t>
      </w:r>
    </w:p>
    <w:p>
      <w:r>
        <w:t xml:space="preserve">Статья 3. ЦЕЛЬ СОЗДАНИЯ ОБЩЕСТВА И ВИДЫ ДЕЯТЕЛЬНОСТИ.
</w:t>
      </w:r>
    </w:p>
    <w:p>
      <w:r>
        <w:t xml:space="preserve">3.1. Целями Общества являются:
</w:t>
      </w:r>
    </w:p>
    <w:p>
      <w:r>
        <w:t xml:space="preserve">Получение прибыли путем насыщения потребительского рынка товара-
</w:t>
      </w:r>
    </w:p>
    <w:p>
      <w:r>
        <w:t xml:space="preserve">ми и услугами.
</w:t>
      </w:r>
    </w:p>
    <w:p>
      <w:r>
        <w:t xml:space="preserve">3.2. Предметом деятельности Общества является:
</w:t>
      </w:r>
    </w:p>
    <w:p>
      <w:r>
        <w:t xml:space="preserve">- выполнение торгово-закупочных,  торговых,  посреднических,бар-
</w:t>
      </w:r>
    </w:p>
    <w:p>
      <w:r>
        <w:t xml:space="preserve">терных и иных операций, открытие коммерческо-комиссионных магазинов и
</w:t>
      </w:r>
    </w:p>
    <w:p>
      <w:r>
        <w:t xml:space="preserve">других торговых предприятий;
</w:t>
      </w:r>
    </w:p>
    <w:p>
      <w:r>
        <w:t xml:space="preserve">- производство,  закупка,  переработка  и  реализация  продукции
</w:t>
      </w:r>
    </w:p>
    <w:p>
      <w:r>
        <w:t xml:space="preserve">сельского хозяйства;
</w:t>
      </w:r>
    </w:p>
    <w:p>
      <w:r>
        <w:t xml:space="preserve">- строительство  зданий  и сооружений жилищного и производствен-
</w:t>
      </w:r>
    </w:p>
    <w:p>
      <w:r>
        <w:t xml:space="preserve">но-технического назначения;
</w:t>
      </w:r>
    </w:p>
    <w:p>
      <w:r>
        <w:t xml:space="preserve">- производство строительных материалов;
</w:t>
      </w:r>
    </w:p>
    <w:p>
      <w:r>
        <w:t xml:space="preserve">- выполнение строительных,  строительно-монтажных и  пуско-нала-
</w:t>
      </w:r>
    </w:p>
    <w:p>
      <w:r>
        <w:t xml:space="preserve">дочных работ, изготовление столярных изделий и мебели;
</w:t>
      </w:r>
    </w:p>
    <w:p>
      <w:r>
        <w:t xml:space="preserve">- оформление интерьеров жилых и производственных помещений;
</w:t>
      </w:r>
    </w:p>
    <w:p>
      <w:r>
        <w:t xml:space="preserve">- строительство,оборудование,  реконструкция и эксплуатация гос-
</w:t>
      </w:r>
    </w:p>
    <w:p>
      <w:r>
        <w:t xml:space="preserve">тиниц,  мотелей, кемпингов, туристических баз и комплексов, оздорови-
</w:t>
      </w:r>
    </w:p>
    <w:p>
      <w:r>
        <w:t xml:space="preserve">тельных  учреждений в Российской Федерации и за рубежом для организа-
</w:t>
      </w:r>
    </w:p>
    <w:p>
      <w:r>
        <w:t xml:space="preserve">ции гостиничного обслуживания;
</w:t>
      </w:r>
    </w:p>
    <w:p>
      <w:r>
        <w:t xml:space="preserve">- организация туризма, включая организацию туристических маршру-
</w:t>
      </w:r>
    </w:p>
    <w:p>
      <w:r>
        <w:t xml:space="preserve">тов как в Российской Федерации,  так и за рубежом, за рубли и в уста-
</w:t>
      </w:r>
    </w:p>
    <w:p>
      <w:r>
        <w:t xml:space="preserve">новленном порядке за СКВ;
</w:t>
      </w:r>
    </w:p>
    <w:p>
      <w:r>
        <w:t xml:space="preserve">- предоставление транспортных услуг населению и организациям;
</w:t>
      </w:r>
    </w:p>
    <w:p>
      <w:r>
        <w:t xml:space="preserve">- оказание бытовых услуг населению;
</w:t>
      </w:r>
    </w:p>
    <w:p>
      <w:r>
        <w:t xml:space="preserve">- заготовка,  переработка и реализация вторичного сырья, отходов
</w:t>
      </w:r>
    </w:p>
    <w:p>
      <w:r>
        <w:t xml:space="preserve">производства;
</w:t>
      </w:r>
    </w:p>
    <w:p>
      <w:r>
        <w:t xml:space="preserve">- оказание посреднических торговых,  юридических, информационных
</w:t>
      </w:r>
    </w:p>
    <w:p>
      <w:r>
        <w:t xml:space="preserve">и бытовых услуг;
</w:t>
      </w:r>
    </w:p>
    <w:p>
      <w:r>
        <w:t xml:space="preserve">- предоставление информационных услуг на базе  созданного  банка
</w:t>
      </w:r>
    </w:p>
    <w:p>
      <w:r>
        <w:t xml:space="preserve">данных информационно-экономического характера;
</w:t>
      </w:r>
    </w:p>
    <w:p>
      <w:r>
        <w:t xml:space="preserve">- производство и реализация товаров народного потребления и про-
</w:t>
      </w:r>
    </w:p>
    <w:p>
      <w:r>
        <w:t xml:space="preserve">дукции  производственно-технического  назначения,  в  том числе через
</w:t>
      </w:r>
    </w:p>
    <w:p>
      <w:r>
        <w:t xml:space="preserve">собственную торговую сеть;
</w:t>
      </w:r>
    </w:p>
    <w:p>
      <w:r>
        <w:t xml:space="preserve">- товарно-посреднические  услуги  по продвижению товаров на экс-
</w:t>
      </w:r>
    </w:p>
    <w:p>
      <w:r>
        <w:t xml:space="preserve">порт и проведение импортных закупок, инновационная деятельность;
</w:t>
      </w:r>
    </w:p>
    <w:p>
      <w:r>
        <w:t xml:space="preserve">- разработка, изготовление и поставка потребителям опытных и се-
</w:t>
      </w:r>
    </w:p>
    <w:p>
      <w:r>
        <w:t xml:space="preserve">рийных образцов материалов, технологических процессов, оказание услуг
</w:t>
      </w:r>
    </w:p>
    <w:p>
      <w:r>
        <w:t xml:space="preserve">потребителю во внедрении разработок;
</w:t>
      </w:r>
    </w:p>
    <w:p>
      <w:r>
        <w:t xml:space="preserve">- организация и проведение  научно-исследовательских,  опытно  -
</w:t>
      </w:r>
    </w:p>
    <w:p>
      <w:r>
        <w:t xml:space="preserve">конструкторских  и  проектно-изыскательских работ и реализация их ре-
</w:t>
      </w:r>
    </w:p>
    <w:p>
      <w:r>
        <w:t xml:space="preserve">зультатов, инжиниринг;
</w:t>
      </w:r>
    </w:p>
    <w:p>
      <w:r>
        <w:t xml:space="preserve">- оказание  всех видов консультационных услуг,  связанных с ком-
</w:t>
      </w:r>
    </w:p>
    <w:p>
      <w:r>
        <w:t xml:space="preserve">мерческой и валютно-финансовой деятельностью клиентов,  в  том  числе
</w:t>
      </w:r>
    </w:p>
    <w:p>
      <w:r>
        <w:t xml:space="preserve">представление их интересов как в российских,  так и в иностранных ор-
</w:t>
      </w:r>
    </w:p>
    <w:p>
      <w:r>
        <w:t xml:space="preserve">ганах и фирмах;
</w:t>
      </w:r>
    </w:p>
    <w:p>
      <w:r>
        <w:t xml:space="preserve">- внешнеэкономическая деятельность;
</w:t>
      </w:r>
    </w:p>
    <w:p>
      <w:r>
        <w:t xml:space="preserve">- выполнение научно-технической,  патентной и экономической  ин-
</w:t>
      </w:r>
    </w:p>
    <w:p>
      <w:r>
        <w:t xml:space="preserve">формационной деятельности типа инжиниринг, маркетинг, консалтинг;
</w:t>
      </w:r>
    </w:p>
    <w:p>
      <w:r>
        <w:t xml:space="preserve">- приобретение интеллектуальных видов собственности;
</w:t>
      </w:r>
    </w:p>
    <w:p>
      <w:r>
        <w:t xml:space="preserve">- издательско-полиграфическая деятельность, в том числе выпуск и
</w:t>
      </w:r>
    </w:p>
    <w:p>
      <w:r>
        <w:t xml:space="preserve">реализация информационной,художественной и рекламно-коммерческой  ли-
</w:t>
      </w:r>
    </w:p>
    <w:p>
      <w:r>
        <w:t xml:space="preserve">тературы, периодических и научно-методических изданий;
</w:t>
      </w:r>
    </w:p>
    <w:p>
      <w:r>
        <w:t xml:space="preserve">- рекламная деятельность;
</w:t>
      </w:r>
    </w:p>
    <w:p>
      <w:r>
        <w:t xml:space="preserve">- организация производства сувениров на базе народных промыслов;
</w:t>
      </w:r>
    </w:p>
    <w:p>
      <w:r>
        <w:t xml:space="preserve">- изобретение, разработка и производство технических средств для
</w:t>
      </w:r>
    </w:p>
    <w:p>
      <w:r>
        <w:t xml:space="preserve">инвалидов;
</w:t>
      </w:r>
    </w:p>
    <w:p>
      <w:r>
        <w:t xml:space="preserve">- организация  культурно-просветительской  деятельности,  в  том
</w:t>
      </w:r>
    </w:p>
    <w:p>
      <w:r>
        <w:t xml:space="preserve">числе  организация  и проведение научных и образовательных программ и
</w:t>
      </w:r>
    </w:p>
    <w:p>
      <w:r>
        <w:t xml:space="preserve">мероприятий, включая организацию научно-популярных лекций, проведение
</w:t>
      </w:r>
    </w:p>
    <w:p>
      <w:r>
        <w:t xml:space="preserve">семинаров и конференций, организация учебных курсов;
</w:t>
      </w:r>
    </w:p>
    <w:p>
      <w:r>
        <w:t xml:space="preserve">- транспортно-экспедиторские услуги.
</w:t>
      </w:r>
    </w:p>
    <w:p>
      <w:r>
        <w:t xml:space="preserve">3.3. Общество в установленном порядке приобретает  лицензии  для
</w:t>
      </w:r>
    </w:p>
    <w:p>
      <w:r>
        <w:t xml:space="preserve">осуществления тех видов деятельности, на которые распространяются ог-
</w:t>
      </w:r>
    </w:p>
    <w:p>
      <w:r>
        <w:t xml:space="preserve">раничения, предусмотренные действующим законодательством.
</w:t>
      </w:r>
    </w:p>
    <w:p>
      <w:r>
        <w:t xml:space="preserve">3.4. Общество  самостоятельно  осуществляет  внешнеэкономическую
</w:t>
      </w:r>
    </w:p>
    <w:p>
      <w:r>
        <w:t xml:space="preserve">деятельность в установленном законодательством порядке.
</w:t>
      </w:r>
    </w:p>
    <w:p>
      <w:r>
        <w:t xml:space="preserve">Статья 4. УСТАВНЫЙ КАПИТАЛ.
</w:t>
      </w:r>
    </w:p>
    <w:p>
      <w:r>
        <w:t xml:space="preserve">4.1. Вклад акционеров может быть внесен в виде зданий, сооружений,
</w:t>
      </w:r>
    </w:p>
    <w:p>
      <w:r>
        <w:t xml:space="preserve">оборудования, других материальных ценностей, а также в СКВ по курсу ЦБ
</w:t>
      </w:r>
    </w:p>
    <w:p>
      <w:r>
        <w:t xml:space="preserve">РФ.  По  состоянию  на  (указать  число,  месяц и год) курс составляет
</w:t>
      </w:r>
    </w:p>
    <w:p>
      <w:r>
        <w:t xml:space="preserve">(указать курс доллара на это число по курсу ЦБ РФ) рублей за 1  доллар
</w:t>
      </w:r>
    </w:p>
    <w:p>
      <w:r>
        <w:t xml:space="preserve">США,  таким  образом,  в  валютном  выражении Уставный фонд составляет
</w:t>
      </w:r>
    </w:p>
    <w:p>
      <w:r>
        <w:t xml:space="preserve">(указать сумму в долларах Уставного капитала цифрами) (в скобках сумму
</w:t>
      </w:r>
    </w:p>
    <w:p>
      <w:r>
        <w:t xml:space="preserve">долларов прописью) долларов США.
</w:t>
      </w:r>
    </w:p>
    <w:p>
      <w:r>
        <w:t xml:space="preserve">4.2. Для  обеспечения  деятельности Общества акционерами создается
</w:t>
      </w:r>
    </w:p>
    <w:p>
      <w:r>
        <w:t xml:space="preserve">Уставный капитал в  размере  "цифры  прописью"  миллионов  (в  скобках
</w:t>
      </w:r>
    </w:p>
    <w:p>
      <w:r>
        <w:t xml:space="preserve">цифрами)  рублей.  Общество  выпускает  "колл-во  акций  прописью"  (в
</w:t>
      </w:r>
    </w:p>
    <w:p>
      <w:r>
        <w:t xml:space="preserve">скобках цифрами) обыкновенных именных акций, номинальной стоимостью по
</w:t>
      </w:r>
    </w:p>
    <w:p>
      <w:r>
        <w:t xml:space="preserve">"стоимость  одной  акции  прописью"  тысяч  (в скобках цифрами) рублей
</w:t>
      </w:r>
    </w:p>
    <w:p>
      <w:r>
        <w:t xml:space="preserve">каждая.  Каждая акция предоставляет ее владельцу один голос  на  общих
</w:t>
      </w:r>
    </w:p>
    <w:p>
      <w:r>
        <w:t xml:space="preserve">собраниях.  Вкладом  акционеров  в  Уставный капитал являются денежные
</w:t>
      </w:r>
    </w:p>
    <w:p>
      <w:r>
        <w:t xml:space="preserve">суммы, вносимые в следующих размерах:
</w:t>
      </w:r>
    </w:p>
    <w:p>
      <w:r>
        <w:t xml:space="preserve">Ф.И.О. Учредителя (Правовая форма "название" Юридического лица)  -
</w:t>
      </w:r>
    </w:p>
    <w:p>
      <w:r>
        <w:t xml:space="preserve">"цифры  прописью" миллионов (в скобках цифрами) рублей что в пересчете
</w:t>
      </w:r>
    </w:p>
    <w:p>
      <w:r>
        <w:t xml:space="preserve">по курсу ЦБ РФ на (указать  число,  месяц,  год)  составляет  "указать
</w:t>
      </w:r>
    </w:p>
    <w:p>
      <w:r>
        <w:t xml:space="preserve">сумму  долларов  Учредителя на это число прописью" (в скобках цифрами)
</w:t>
      </w:r>
    </w:p>
    <w:p>
      <w:r>
        <w:t xml:space="preserve">долларов США,  что подтверждают "колл-во акций Учредителя прописью" (в
</w:t>
      </w:r>
    </w:p>
    <w:p>
      <w:r>
        <w:t xml:space="preserve">скобках  цифрами) обыкновенных именных акций,  что составляет "указать
</w:t>
      </w:r>
    </w:p>
    <w:p>
      <w:r>
        <w:t xml:space="preserve">проценты в Уст.кап. Учредителя цифрами" % Уставного капитала.
</w:t>
      </w:r>
    </w:p>
    <w:p>
      <w:r>
        <w:t xml:space="preserve">Перечислить всех Учредителей.
</w:t>
      </w:r>
    </w:p>
    <w:p>
      <w:r>
        <w:t xml:space="preserve">Срок внесения вкладов - первый взнос 50%  в течении 30 дней  после
</w:t>
      </w:r>
    </w:p>
    <w:p>
      <w:r>
        <w:t xml:space="preserve">регистрации, второй 50% в течении года с момента регистрации Общества.
</w:t>
      </w:r>
    </w:p>
    <w:p>
      <w:r>
        <w:t xml:space="preserve">Учредитель обязан полностью внести  свой  вклад  не  позднее  года
</w:t>
      </w:r>
    </w:p>
    <w:p>
      <w:r>
        <w:t xml:space="preserve">после регистрации Общества. Учредителю, полностью внесшему свой вклад,
</w:t>
      </w:r>
    </w:p>
    <w:p>
      <w:r>
        <w:t xml:space="preserve">выдается количество акций,  соответствующее его вкладу.  По  истечении
</w:t>
      </w:r>
    </w:p>
    <w:p>
      <w:r>
        <w:t xml:space="preserve">срока  выкупа  акций  Общество,  по  решению  общего  собрания  вправе
</w:t>
      </w:r>
    </w:p>
    <w:p>
      <w:r>
        <w:t xml:space="preserve">аннулировать акции,  которые  в  момент  принятия  решения   не   были
</w:t>
      </w:r>
    </w:p>
    <w:p>
      <w:r>
        <w:t xml:space="preserve">выкуплены,  отсрочить  внесение  платежей учредителем с начислением 10
</w:t>
      </w:r>
    </w:p>
    <w:p>
      <w:r>
        <w:t xml:space="preserve">процентов годовых с недовнесенной  суммы  за  просрочку,  либо  купить
</w:t>
      </w:r>
    </w:p>
    <w:p>
      <w:r>
        <w:t xml:space="preserve">неоплаченную  учредителем  часть  акций  по их номинальной стоимости с
</w:t>
      </w:r>
    </w:p>
    <w:p>
      <w:r>
        <w:t xml:space="preserve">соответствующим перераспределением доли участия в Обществе.
</w:t>
      </w:r>
    </w:p>
    <w:p>
      <w:r>
        <w:t xml:space="preserve">4.2. Уставный  капитал может представлять собой совокупность де-
</w:t>
      </w:r>
    </w:p>
    <w:p>
      <w:r>
        <w:t xml:space="preserve">нежных вкладов,  движимого и недвижимого имущества, а также иные иму-
</w:t>
      </w:r>
    </w:p>
    <w:p>
      <w:r>
        <w:t xml:space="preserve">щественные права, в том числе на интеллектуальную собственность (пра-
</w:t>
      </w:r>
    </w:p>
    <w:p>
      <w:r>
        <w:t xml:space="preserve">во на промышленные образцы,  информацию,  товарные  знаки,  права  на
</w:t>
      </w:r>
    </w:p>
    <w:p>
      <w:r>
        <w:t xml:space="preserve">"ноу-хау", авторские права и т.д.) и является обеспечением акций, вы-
</w:t>
      </w:r>
    </w:p>
    <w:p>
      <w:r>
        <w:t xml:space="preserve">пускаемых Обществом.
</w:t>
      </w:r>
    </w:p>
    <w:p>
      <w:r>
        <w:t xml:space="preserve">5. РАСПРЕДЕЛЕНИЕ  ПРИБЫЛИ  И  ПОКРЫТИЕ  УБЫТКОВ.  ДИВИДЕНДЫ  ПО
</w:t>
      </w:r>
    </w:p>
    <w:p>
      <w:r>
        <w:t xml:space="preserve">АКЦИЯМ
</w:t>
      </w:r>
    </w:p>
    <w:p>
      <w:r>
        <w:t xml:space="preserve">5.1. Итоговым  результатом  хозяйственной  деятельности Общества
</w:t>
      </w:r>
    </w:p>
    <w:p>
      <w:r>
        <w:t xml:space="preserve">является прибыль, полученная за счет использования акционерного капи-
</w:t>
      </w:r>
    </w:p>
    <w:p>
      <w:r>
        <w:t xml:space="preserve">тала.  Балансовая  и  чистая прибыль Общества определяется в порядке,
</w:t>
      </w:r>
    </w:p>
    <w:p>
      <w:r>
        <w:t xml:space="preserve">предусмотренном действующим законодательством,  а  также  специальным
</w:t>
      </w:r>
    </w:p>
    <w:p>
      <w:r>
        <w:t xml:space="preserve">Положением  о капиталах и распределении прибыли,  разрабатываемым Об-
</w:t>
      </w:r>
    </w:p>
    <w:p>
      <w:r>
        <w:t xml:space="preserve">ществом.  Чистая прибыль после уплаты налогов, расчетов по обязатель-
</w:t>
      </w:r>
    </w:p>
    <w:p>
      <w:r>
        <w:t xml:space="preserve">ствам с кредиторами,  по процентам с держателями облигаций остается в
</w:t>
      </w:r>
    </w:p>
    <w:p>
      <w:r>
        <w:t xml:space="preserve">распоряжении Общества и распределяется им на капиталы и дивиденды  по
</w:t>
      </w:r>
    </w:p>
    <w:p>
      <w:r>
        <w:t xml:space="preserve">акциям в соответствии с Положением о капиталах и распределении прибы-
</w:t>
      </w:r>
    </w:p>
    <w:p>
      <w:r>
        <w:t xml:space="preserve">ли Общества и действующим законодательством.
</w:t>
      </w:r>
    </w:p>
    <w:p>
      <w:r>
        <w:t xml:space="preserve">Убытки которые могут возникнуть в  ходе  деятельности  Общества,
</w:t>
      </w:r>
    </w:p>
    <w:p>
      <w:r>
        <w:t xml:space="preserve">покрываются за счет резервного фонда,  других фондов и дополнительных
</w:t>
      </w:r>
    </w:p>
    <w:p>
      <w:r>
        <w:t xml:space="preserve">целевых взносов учредителей (участников) Общества в части не покрытой
</w:t>
      </w:r>
    </w:p>
    <w:p>
      <w:r>
        <w:t xml:space="preserve">за счет имеющихся фондов.
</w:t>
      </w:r>
    </w:p>
    <w:p>
      <w:r>
        <w:t xml:space="preserve">5.2. Дивидендом является часть чистой прибыли, которая распреде-
</w:t>
      </w:r>
    </w:p>
    <w:p>
      <w:r>
        <w:t xml:space="preserve">ляется среди Акционеров пропорционально числу их акций.  Дивиденд мо-
</w:t>
      </w:r>
    </w:p>
    <w:p>
      <w:r>
        <w:t xml:space="preserve">жет выплачиваться ежеквартально,  раз в полгода или раз в год. Проме-
</w:t>
      </w:r>
    </w:p>
    <w:p>
      <w:r>
        <w:t xml:space="preserve">жуточный  дивиденд объявляется Общим собранием акционеров или Советом
</w:t>
      </w:r>
    </w:p>
    <w:p>
      <w:r>
        <w:t xml:space="preserve">Директоров и имеет фиксированный размер.  Окончательный дивиденд объ-
</w:t>
      </w:r>
    </w:p>
    <w:p>
      <w:r>
        <w:t xml:space="preserve">является общим собранием Акционеров по результатам года с учетом про-
</w:t>
      </w:r>
    </w:p>
    <w:p>
      <w:r>
        <w:t xml:space="preserve">межуточных дивидендов.  Размер окончательного дивиденда в расчете  на
</w:t>
      </w:r>
    </w:p>
    <w:p>
      <w:r>
        <w:t xml:space="preserve">одну  обыкновенную  акцию  определяется общим собранием Акционеров по
</w:t>
      </w:r>
    </w:p>
    <w:p>
      <w:r>
        <w:t xml:space="preserve">предложению Совета Директоров Общества.
</w:t>
      </w:r>
    </w:p>
    <w:p>
      <w:r>
        <w:t xml:space="preserve">5.3. Фиксированный процент по привилегированным акциям и процент
</w:t>
      </w:r>
    </w:p>
    <w:p>
      <w:r>
        <w:t xml:space="preserve">по облигациям устанавливается при их выпуске.
</w:t>
      </w:r>
    </w:p>
    <w:p>
      <w:r>
        <w:t xml:space="preserve">5.4. Порядок выплаты дивидендов определяется специальным Положе-
</w:t>
      </w:r>
    </w:p>
    <w:p>
      <w:r>
        <w:t xml:space="preserve">нием о ценных бумагах Общества,  оговаривается при выпуске ценных бу-
</w:t>
      </w:r>
    </w:p>
    <w:p>
      <w:r>
        <w:t xml:space="preserve">маг и излагается на оборотной стороне акции или сертификата.
</w:t>
      </w:r>
    </w:p>
    <w:p>
      <w:r>
        <w:t xml:space="preserve">5.5.  Общество не вправе объявлять и выплачивать дивиденды:
</w:t>
      </w:r>
    </w:p>
    <w:p>
      <w:r>
        <w:t xml:space="preserve">- до полной оплаты всего Уставного капитала;
</w:t>
      </w:r>
    </w:p>
    <w:p>
      <w:r>
        <w:t xml:space="preserve">- за счет средств переданных в Уставный капитал;
</w:t>
      </w:r>
    </w:p>
    <w:p>
      <w:r>
        <w:t xml:space="preserve">- если стоимость чистых активов Общества  меньше  его  Уставного
</w:t>
      </w:r>
    </w:p>
    <w:p>
      <w:r>
        <w:t xml:space="preserve">капитала и   резервного  фонда,  либо  станет  меньше  их  размера  в
</w:t>
      </w:r>
    </w:p>
    <w:p>
      <w:r>
        <w:t xml:space="preserve">результате выплаты дивидендов.
</w:t>
      </w:r>
    </w:p>
    <w:p>
      <w:r>
        <w:t xml:space="preserve">6. АКЦИИ ОБЩЕСТВА
</w:t>
      </w:r>
    </w:p>
    <w:p>
      <w:r>
        <w:t xml:space="preserve">6.1. Акции  выпускаются   Обществом   по   форме,   утвержденной
</w:t>
      </w:r>
    </w:p>
    <w:p>
      <w:r>
        <w:t xml:space="preserve">Учредителями. Акцией  признается ценная бумага,  удостоверяющая право
</w:t>
      </w:r>
    </w:p>
    <w:p>
      <w:r>
        <w:t xml:space="preserve">держателя на членство в акционерном обществе,  основанное на вкладе в
</w:t>
      </w:r>
    </w:p>
    <w:p>
      <w:r>
        <w:t xml:space="preserve">Уставный  капитал,  подтверждающее  право  участвовать  в  управлении
</w:t>
      </w:r>
    </w:p>
    <w:p>
      <w:r>
        <w:t xml:space="preserve">Обществом,  в его прибылях и  распределении  остатков  имущества  при
</w:t>
      </w:r>
    </w:p>
    <w:p>
      <w:r>
        <w:t xml:space="preserve">ликвидации Общества.
</w:t>
      </w:r>
    </w:p>
    <w:p>
      <w:r>
        <w:t xml:space="preserve">6.2. Акции   неделимы.В  случаях,  когда  одна  и  та  же  акция
</w:t>
      </w:r>
    </w:p>
    <w:p>
      <w:r>
        <w:t xml:space="preserve">принадлежит  нескольким  лицам,  все  они  по  отношению  к  Обществу
</w:t>
      </w:r>
    </w:p>
    <w:p>
      <w:r>
        <w:t xml:space="preserve">признаются  одним  Акционером  и  могут осуществлять свои права через
</w:t>
      </w:r>
    </w:p>
    <w:p>
      <w:r>
        <w:t xml:space="preserve">одного из них или общего представителя.  Совладельцы акций  солидарно
</w:t>
      </w:r>
    </w:p>
    <w:p>
      <w:r>
        <w:t xml:space="preserve">отвечают по обязательству, лежащему на Акционерах.
</w:t>
      </w:r>
    </w:p>
    <w:p>
      <w:r>
        <w:t xml:space="preserve">6.3. Акция содержит следующие реквизиты:  фирменное наименование
</w:t>
      </w:r>
    </w:p>
    <w:p>
      <w:r>
        <w:t xml:space="preserve">Акционерного  общества  и  его  местонахождение,  наименование ценной
</w:t>
      </w:r>
    </w:p>
    <w:p>
      <w:r>
        <w:t xml:space="preserve">бумаги-"акция",  ее  порядковый  номер,  дату  выпуска,   вид   акции
</w:t>
      </w:r>
    </w:p>
    <w:p>
      <w:r>
        <w:t xml:space="preserve">(обыкновенная или привилегированная),  ее номинальная стоимость,  имя
</w:t>
      </w:r>
    </w:p>
    <w:p>
      <w:r>
        <w:t xml:space="preserve">держателя,  размер Уставного фонда на день выпуска акций,  количество
</w:t>
      </w:r>
    </w:p>
    <w:p>
      <w:r>
        <w:t xml:space="preserve">выпускаемых  акций,  срок  выплаты  дивидендов,  подпись председателя
</w:t>
      </w:r>
    </w:p>
    <w:p>
      <w:r>
        <w:t xml:space="preserve">правления. Движение акций фиксируется в реестре Акционеров.
</w:t>
      </w:r>
    </w:p>
    <w:p>
      <w:r>
        <w:t xml:space="preserve">6.4. Общество может выпускать другие виды акций,  не запрещенные
</w:t>
      </w:r>
    </w:p>
    <w:p>
      <w:r>
        <w:t xml:space="preserve">законодательством.  Общество вправе выпускать привилегированные акции
</w:t>
      </w:r>
    </w:p>
    <w:p>
      <w:r>
        <w:t xml:space="preserve">на сумму не более двадцати пяти  процентов  (25%)  размера  Уставного
</w:t>
      </w:r>
    </w:p>
    <w:p>
      <w:r>
        <w:t xml:space="preserve">капитала и только после полной оплаты всех выпущенных акций.
</w:t>
      </w:r>
    </w:p>
    <w:p>
      <w:r>
        <w:t xml:space="preserve">Держателем привилегированной акции может  быть  только  владелец
</w:t>
      </w:r>
    </w:p>
    <w:p>
      <w:r>
        <w:t xml:space="preserve">простой именной   акции.   Привилегированная   акция  дает  право  на
</w:t>
      </w:r>
    </w:p>
    <w:p>
      <w:r>
        <w:t xml:space="preserve">преимущественное получение дивиденда,  но не дает права на участие  в
</w:t>
      </w:r>
    </w:p>
    <w:p>
      <w:r>
        <w:t xml:space="preserve">управлении Обществом.
</w:t>
      </w:r>
    </w:p>
    <w:p>
      <w:r>
        <w:t xml:space="preserve">7. ПРИОБРЕТЕНИЕ И РАСПРОСТРАНЕНИЕ АКЦИЙ
</w:t>
      </w:r>
    </w:p>
    <w:p>
      <w:r>
        <w:t xml:space="preserve">7.1. Акции  могут  быть  выданы  Акционерам  только после полной
</w:t>
      </w:r>
    </w:p>
    <w:p>
      <w:r>
        <w:t xml:space="preserve">оплаты их стоимости. Акции приобретаются только Учредителями или иным
</w:t>
      </w:r>
    </w:p>
    <w:p>
      <w:r>
        <w:t xml:space="preserve">заранее   определенным  кругом  лиц.  Общество  не  вправе  проводить
</w:t>
      </w:r>
    </w:p>
    <w:p>
      <w:r>
        <w:t xml:space="preserve">открытую  подписку  на  выпускаемые  им  акции  либо   иным   образом
</w:t>
      </w:r>
    </w:p>
    <w:p>
      <w:r>
        <w:t xml:space="preserve">предлагать их для приобретения неограниченному кругу лиц.
</w:t>
      </w:r>
    </w:p>
    <w:p>
      <w:r>
        <w:t xml:space="preserve">7.2. Акционеры    Общества    имеют    преимущественное    право
</w:t>
      </w:r>
    </w:p>
    <w:p>
      <w:r>
        <w:t xml:space="preserve">приобретения акций,  продаваемых другими Акционерами Общества.  Число
</w:t>
      </w:r>
    </w:p>
    <w:p>
      <w:r>
        <w:t xml:space="preserve">Участников Общество     не     должно     превышать    установленного
</w:t>
      </w:r>
    </w:p>
    <w:p>
      <w:r>
        <w:t xml:space="preserve">законодательством максимального числа Участников, в противном  случае
</w:t>
      </w:r>
    </w:p>
    <w:p>
      <w:r>
        <w:t xml:space="preserve">Общество подлежит преобразованию в Открытое акционерное общество.
</w:t>
      </w:r>
    </w:p>
    <w:p>
      <w:r>
        <w:t xml:space="preserve">8. ПЕРЕДАЧА ПРАВ УЧРЕДИТЕЛЯ ТРЕТЬИМ ЛИЦАМ
</w:t>
      </w:r>
    </w:p>
    <w:p>
      <w:r>
        <w:t xml:space="preserve">8.1. Учредитель   Общества   в   соответствии   с   действующим
</w:t>
      </w:r>
    </w:p>
    <w:p>
      <w:r>
        <w:t xml:space="preserve">законодательством имеет право уступить свои учредительские  права  на
</w:t>
      </w:r>
    </w:p>
    <w:p>
      <w:r>
        <w:t xml:space="preserve">возмездной или безвозмездной основе. Акционеры закрытого акционерного
</w:t>
      </w:r>
    </w:p>
    <w:p>
      <w:r>
        <w:t xml:space="preserve">общества имеют преимущественное право приобретения акций, продаваемых
</w:t>
      </w:r>
    </w:p>
    <w:p>
      <w:r>
        <w:t xml:space="preserve">другими акционерами этого Общества.
</w:t>
      </w:r>
    </w:p>
    <w:p>
      <w:r>
        <w:t xml:space="preserve">Участник (акционер) имеет право выйти из Общества добровольно по
</w:t>
      </w:r>
    </w:p>
    <w:p>
      <w:r>
        <w:t xml:space="preserve">заявлению. При  выходе  из  Общества  ему должна быть выплачена часть
</w:t>
      </w:r>
    </w:p>
    <w:p>
      <w:r>
        <w:t xml:space="preserve">стоимости имущества, соответствующая его доле в Уставном капитале Об-
</w:t>
      </w:r>
    </w:p>
    <w:p>
      <w:r>
        <w:t xml:space="preserve">щества.
</w:t>
      </w:r>
    </w:p>
    <w:p>
      <w:r>
        <w:t xml:space="preserve">8.2. Передача  доли  (части доли) третьему лицу возможна только
</w:t>
      </w:r>
    </w:p>
    <w:p>
      <w:r>
        <w:t xml:space="preserve">после полного внесения вклада Учредителем.
</w:t>
      </w:r>
    </w:p>
    <w:p>
      <w:r>
        <w:t xml:space="preserve">При передаче  доли (части доли) происходит одновременный переход
</w:t>
      </w:r>
    </w:p>
    <w:p>
      <w:r>
        <w:t xml:space="preserve">всех прав и обязанностей,  принадлежащих Учредителю,  уступающему  ее
</w:t>
      </w:r>
    </w:p>
    <w:p>
      <w:r>
        <w:t xml:space="preserve">полностью  или частично.  Отношения Учредителей и их правопреемников,
</w:t>
      </w:r>
    </w:p>
    <w:p>
      <w:r>
        <w:t xml:space="preserve">оформляются договором,фиксирующим основания,форму уступки прав и иные
</w:t>
      </w:r>
    </w:p>
    <w:p>
      <w:r>
        <w:t xml:space="preserve">необходимые условия.
</w:t>
      </w:r>
    </w:p>
    <w:p>
      <w:r>
        <w:t xml:space="preserve">8.3. При  реорганизации  юридических  лиц или смерти физических
</w:t>
      </w:r>
    </w:p>
    <w:p>
      <w:r>
        <w:t xml:space="preserve">лиц - Учредителей Общества правопреемники (прямые  наследники)  могут
</w:t>
      </w:r>
    </w:p>
    <w:p>
      <w:r>
        <w:t xml:space="preserve">вступить в  права  владения  принадлежавших  им  акций  в безусловном
</w:t>
      </w:r>
    </w:p>
    <w:p>
      <w:r>
        <w:t xml:space="preserve">порядке.
</w:t>
      </w:r>
    </w:p>
    <w:p>
      <w:r>
        <w:t xml:space="preserve">9. УПРАВЛЕНИЕ ОБЩЕСТВОМ
</w:t>
      </w:r>
    </w:p>
    <w:p>
      <w:r>
        <w:t xml:space="preserve">9.1. Высшим  органом  управления Общества является собрание его
</w:t>
      </w:r>
    </w:p>
    <w:p>
      <w:r>
        <w:t xml:space="preserve">Акционеров и (или) назначенных ими представителей.
</w:t>
      </w:r>
    </w:p>
    <w:p>
      <w:r>
        <w:t xml:space="preserve">9.2. К   исключительной   компетенции    собрания    Акционеров
</w:t>
      </w:r>
    </w:p>
    <w:p>
      <w:r>
        <w:t xml:space="preserve">относятся:
</w:t>
      </w:r>
    </w:p>
    <w:p>
      <w:r>
        <w:t xml:space="preserve">а) утверждение  Устава  Общества,  внесение  в  него изменений и
</w:t>
      </w:r>
    </w:p>
    <w:p>
      <w:r>
        <w:t xml:space="preserve">дополнений;
</w:t>
      </w:r>
    </w:p>
    <w:p>
      <w:r>
        <w:t xml:space="preserve">б) прием и исключение акционеров из Общества (причем принимаемый
</w:t>
      </w:r>
    </w:p>
    <w:p>
      <w:r>
        <w:t xml:space="preserve">или исключаемый в голосовании не участвует);
</w:t>
      </w:r>
    </w:p>
    <w:p>
      <w:r>
        <w:t xml:space="preserve">в) выборы  Совета  Директоров  (при  наличии  в  Обществе  более
</w:t>
      </w:r>
    </w:p>
    <w:p>
      <w:r>
        <w:t xml:space="preserve">пятидесяти Акционеров);
</w:t>
      </w:r>
    </w:p>
    <w:p>
      <w:r>
        <w:t xml:space="preserve">г) избрание   и   отзыв   Генерального   директора,   правления,
</w:t>
      </w:r>
    </w:p>
    <w:p>
      <w:r>
        <w:t xml:space="preserve">ревизионной комиссии (ревизора);
</w:t>
      </w:r>
    </w:p>
    <w:p>
      <w:r>
        <w:t xml:space="preserve">д) утверждение    годовых    отчетов    деятельности   Общества,
</w:t>
      </w:r>
    </w:p>
    <w:p>
      <w:r>
        <w:t xml:space="preserve">бухгалтерских балансов, и его филиалов, утверждение счетов прибылей и
</w:t>
      </w:r>
    </w:p>
    <w:p>
      <w:r>
        <w:t xml:space="preserve">убытков Общества, порядка распределения прибыли и покрытия убытков;
</w:t>
      </w:r>
    </w:p>
    <w:p>
      <w:r>
        <w:t xml:space="preserve">е) создание,  реорганизация и ликвидация  дочерних  и  зависимых
</w:t>
      </w:r>
    </w:p>
    <w:p>
      <w:r>
        <w:t xml:space="preserve">хозяйственных   обществ,   филиалов   и   представительств  Общества,
</w:t>
      </w:r>
    </w:p>
    <w:p>
      <w:r>
        <w:t xml:space="preserve">утверждение документов, регламентирующих их деятельность;
</w:t>
      </w:r>
    </w:p>
    <w:p>
      <w:r>
        <w:t xml:space="preserve">ж) принятие   решения   о   прекращении  деятельности  Общества,
</w:t>
      </w:r>
    </w:p>
    <w:p>
      <w:r>
        <w:t xml:space="preserve">назначение  ликвидационной  комиссии,   утверждение   ликвидационного
</w:t>
      </w:r>
    </w:p>
    <w:p>
      <w:r>
        <w:t xml:space="preserve">баланса.
</w:t>
      </w:r>
    </w:p>
    <w:p>
      <w:r>
        <w:t xml:space="preserve">Вопросы отнесенные к исключительной компетенции Общего  собрания
</w:t>
      </w:r>
    </w:p>
    <w:p>
      <w:r>
        <w:t xml:space="preserve">не могут быть переданы на решение исполнительных органов.
</w:t>
      </w:r>
    </w:p>
    <w:p>
      <w:r>
        <w:t xml:space="preserve">9.3. Решение  собрания  Акционеров  по вопросам реорганизации и
</w:t>
      </w:r>
    </w:p>
    <w:p>
      <w:r>
        <w:t xml:space="preserve">ликвидации Общества решаются на основе единогласия.
</w:t>
      </w:r>
    </w:p>
    <w:p>
      <w:r>
        <w:t xml:space="preserve">Решение Собрания  Акционеров о внесении изменений и дополнений в
</w:t>
      </w:r>
    </w:p>
    <w:p>
      <w:r>
        <w:t xml:space="preserve">Учредительные документы принимаются квалифицированным большинством  в
</w:t>
      </w:r>
    </w:p>
    <w:p>
      <w:r>
        <w:t xml:space="preserve">3/4 голосов от числа присутствующих Акционеров и их представителей.
</w:t>
      </w:r>
    </w:p>
    <w:p>
      <w:r>
        <w:t xml:space="preserve">По остальным  вопросам  решения принимаются простым большинством
</w:t>
      </w:r>
    </w:p>
    <w:p>
      <w:r>
        <w:t xml:space="preserve">голосов.
</w:t>
      </w:r>
    </w:p>
    <w:p>
      <w:r>
        <w:t xml:space="preserve">9.4. Акционер или его  представитель  могут  присутствовать  на
</w:t>
      </w:r>
    </w:p>
    <w:p>
      <w:r>
        <w:t xml:space="preserve">собрании  только в случае оплаты всех акций.  Представитель Акционера
</w:t>
      </w:r>
    </w:p>
    <w:p>
      <w:r>
        <w:t xml:space="preserve">может  участвовать  в  собрании  и  голосовании  только  при  наличии
</w:t>
      </w:r>
    </w:p>
    <w:p>
      <w:r>
        <w:t xml:space="preserve">нотариально  заверенной доверенности,  за исключением случаев,  когда
</w:t>
      </w:r>
    </w:p>
    <w:p>
      <w:r>
        <w:t xml:space="preserve">Акционера - юридическое лицо представляет руководитель.
</w:t>
      </w:r>
    </w:p>
    <w:p>
      <w:r>
        <w:t xml:space="preserve">10. ПОРЯДОК РАЗРЕШЕНИЯ СПОРОВ
</w:t>
      </w:r>
    </w:p>
    <w:p>
      <w:r>
        <w:t xml:space="preserve">10.1 Инвестиционные   споры,  в  том  числе  споры  по  вопросам
</w:t>
      </w:r>
    </w:p>
    <w:p>
      <w:r>
        <w:t xml:space="preserve">размещения,  условий или порядка выплаты  компенсаций  разрешаются  в
</w:t>
      </w:r>
    </w:p>
    <w:p>
      <w:r>
        <w:t xml:space="preserve">Верховном  Суде России или Высшем арбитражном суде России,  если иной
</w:t>
      </w:r>
    </w:p>
    <w:p>
      <w:r>
        <w:t xml:space="preserve">порядок  не  предусмотрен  международным  договором,  действующим  на
</w:t>
      </w:r>
    </w:p>
    <w:p>
      <w:r>
        <w:t xml:space="preserve">территории России.
</w:t>
      </w:r>
    </w:p>
    <w:p>
      <w:r>
        <w:t xml:space="preserve">10.2. Споры   общества   с   государственными  органами  России,
</w:t>
      </w:r>
    </w:p>
    <w:p>
      <w:r>
        <w:t xml:space="preserve">предприятиями,  общественными организациями  и  другими  юридическими
</w:t>
      </w:r>
    </w:p>
    <w:p>
      <w:r>
        <w:t xml:space="preserve">лицами   России,   споры   между   инвеститорами  и  предприятиями  с
</w:t>
      </w:r>
    </w:p>
    <w:p>
      <w:r>
        <w:t xml:space="preserve">иностранными инвестициями по вопросам,  связанным с их  хозяйственной
</w:t>
      </w:r>
    </w:p>
    <w:p>
      <w:r>
        <w:t xml:space="preserve">деятельностью, а также споры между Участниками Общества и самим таким
</w:t>
      </w:r>
    </w:p>
    <w:p>
      <w:r>
        <w:t xml:space="preserve">Обществом   подлежат   рассмотрению   в   судах   России,   либо   по
</w:t>
      </w:r>
    </w:p>
    <w:p>
      <w:r>
        <w:t xml:space="preserve">договоренности сторон в третейском суде, а в случаях, предусмотренных
</w:t>
      </w:r>
    </w:p>
    <w:p>
      <w:r>
        <w:t xml:space="preserve">законодательством, в органах по рассмотрению хозяйственных споров.
</w:t>
      </w:r>
    </w:p>
    <w:p>
      <w:r>
        <w:t xml:space="preserve">10.3. Международным договором, действующим на территории России,
</w:t>
      </w:r>
    </w:p>
    <w:p>
      <w:r>
        <w:t xml:space="preserve">может   предусматриваться   обращение   к   международным   средствам
</w:t>
      </w:r>
    </w:p>
    <w:p>
      <w:r>
        <w:t xml:space="preserve">разрешения споров,  возникающих в связи с осуществлением  иностранных
</w:t>
      </w:r>
    </w:p>
    <w:p>
      <w:r>
        <w:t xml:space="preserve">инвестиций на территории России.
</w:t>
      </w:r>
    </w:p>
    <w:p>
      <w:r>
        <w:t xml:space="preserve">11. РЕОРГАНИЗАЦИЯ И ЛИКВИДАЦИЯ
</w:t>
      </w:r>
    </w:p>
    <w:p>
      <w:r>
        <w:t xml:space="preserve">11.1. Прекращение деятельности Общества осуществляется  в  форме
</w:t>
      </w:r>
    </w:p>
    <w:p>
      <w:r>
        <w:t xml:space="preserve">реорганизации (слияние, присоединение, выделение, преобразование) или
</w:t>
      </w:r>
    </w:p>
    <w:p>
      <w:r>
        <w:t xml:space="preserve">ликвидации.
</w:t>
      </w:r>
    </w:p>
    <w:p>
      <w:r>
        <w:t xml:space="preserve">11.2. Деятельность Общества прекращается в следующих случаях:
</w:t>
      </w:r>
    </w:p>
    <w:p>
      <w:r>
        <w:t xml:space="preserve">- по  решению собрания Акционеров о прекращении деятельности или
</w:t>
      </w:r>
    </w:p>
    <w:p>
      <w:r>
        <w:t xml:space="preserve">реорганизации Общества;
</w:t>
      </w:r>
    </w:p>
    <w:p>
      <w:r>
        <w:t xml:space="preserve">- по решению суда,  в случаях, предусмотренных законодательством
</w:t>
      </w:r>
    </w:p>
    <w:p>
      <w:r>
        <w:t xml:space="preserve">Российской Федерации.
</w:t>
      </w:r>
    </w:p>
    <w:p>
      <w:r>
        <w:t xml:space="preserve">11.3. В случае ликвидации Общества по решению собрания  Акционе-
</w:t>
      </w:r>
    </w:p>
    <w:p>
      <w:r>
        <w:t xml:space="preserve">ров,  Акционеры создают ликвидационную комиссию,  которая действует в
</w:t>
      </w:r>
    </w:p>
    <w:p>
      <w:r>
        <w:t xml:space="preserve">установленном законодательством порядке. В случае принудительной лик-
</w:t>
      </w:r>
    </w:p>
    <w:p>
      <w:r>
        <w:t xml:space="preserve">видации Общества ликвидационная комиссия назначается судом.
</w:t>
      </w:r>
    </w:p>
    <w:p>
      <w:r>
        <w:t xml:space="preserve">С момента назначения ликвидационной  комиссии  к  ней  переходят
</w:t>
      </w:r>
    </w:p>
    <w:p>
      <w:r>
        <w:t xml:space="preserve">полномочия по управлению делами Общества. Ликвидационная комиссия не-
</w:t>
      </w:r>
    </w:p>
    <w:p>
      <w:r>
        <w:t xml:space="preserve">сет по нормам гражданского законодательства ответственность за  вред,
</w:t>
      </w:r>
    </w:p>
    <w:p>
      <w:r>
        <w:t xml:space="preserve">причиненный Обществу, его Акционерам, а также другим лицам.
</w:t>
      </w:r>
    </w:p>
    <w:p>
      <w:r>
        <w:t xml:space="preserve">11.4. Убытки, возникшие в ходе деятельности Общества, возмещают-
</w:t>
      </w:r>
    </w:p>
    <w:p>
      <w:r>
        <w:t xml:space="preserve">ся  за счет создаваемого резервного капитала,  а также за счет других
</w:t>
      </w:r>
    </w:p>
    <w:p>
      <w:r>
        <w:t xml:space="preserve">активов Общества согласно действующему законодательству. Взыскание по
</w:t>
      </w:r>
    </w:p>
    <w:p>
      <w:r>
        <w:t xml:space="preserve">обязательствам Общества может быть обращено только на имущество,  от-
</w:t>
      </w:r>
    </w:p>
    <w:p>
      <w:r>
        <w:t xml:space="preserve">раженное в его балансе.  К балансу должен прилагаться, как его неотъ-
</w:t>
      </w:r>
    </w:p>
    <w:p>
      <w:r>
        <w:t xml:space="preserve">емлемая часть, инвентарный список имущества Общества. Оценка имущест-
</w:t>
      </w:r>
    </w:p>
    <w:p>
      <w:r>
        <w:t xml:space="preserve">ва при ликвидации Общества производится с учетом  его  физического  и
</w:t>
      </w:r>
    </w:p>
    <w:p>
      <w:r>
        <w:t xml:space="preserve">морального износа.
</w:t>
      </w:r>
    </w:p>
    <w:p>
      <w:r>
        <w:t xml:space="preserve">11.5. Ликвидация считается завершенной,  а Общество прекратившим
</w:t>
      </w:r>
    </w:p>
    <w:p>
      <w:r>
        <w:t xml:space="preserve">существование с момента внесения соответствующей записи  в  государс-
</w:t>
      </w:r>
    </w:p>
    <w:p>
      <w:r>
        <w:t xml:space="preserve">твенный реестр.
</w:t>
      </w:r>
    </w:p>
    <w:p>
      <w:r>
        <w:t xml:space="preserve">При прекращении   деятельности   Общества   подлежащее   разделу
</w:t>
      </w:r>
    </w:p>
    <w:p>
      <w:r>
        <w:t xml:space="preserve">имущество   распределяется  в  натуре  или  продается  с  последующим
</w:t>
      </w:r>
    </w:p>
    <w:p>
      <w:r>
        <w:t xml:space="preserve">распределением суммы,  оставшейся после уплаты  долгов  и  выполнения
</w:t>
      </w:r>
    </w:p>
    <w:p>
      <w:r>
        <w:t xml:space="preserve">обязательств  Общества,  между Акционерами пропорционально их долям в
</w:t>
      </w:r>
    </w:p>
    <w:p>
      <w:r>
        <w:t xml:space="preserve">Уставном капитале.
</w:t>
      </w:r>
    </w:p>
    <w:p>
      <w:r>
        <w:t xml:space="preserve">Общество выполняет      государственные      мероприятия      по
</w:t>
      </w:r>
    </w:p>
    <w:p>
      <w:r>
        <w:t xml:space="preserve">мобилизационной    подготовке    в    соответствии    с   действующим
</w:t>
      </w:r>
    </w:p>
    <w:p>
      <w:r>
        <w:t xml:space="preserve">законодательством и нормативными актами Правительства Москвы.
</w:t>
      </w:r>
    </w:p>
    <w:p>
      <w:r>
        <w:t xml:space="preserve">Статья 12. ПРОЧИЕ ПОЛОЖЕНИЯ.
</w:t>
      </w:r>
    </w:p>
    <w:p>
      <w:r>
        <w:t xml:space="preserve">Настоящий договор составлен на восьми листах в двух экземплярах:
</w:t>
      </w:r>
    </w:p>
    <w:p>
      <w:r>
        <w:t xml:space="preserve">- один из которых хранится в Московской Регистрационной Палате;
</w:t>
      </w:r>
    </w:p>
    <w:p>
      <w:r>
        <w:t xml:space="preserve">- один экземпляр находится у Учредителей  Общества,  каждый  эк-
</w:t>
      </w:r>
    </w:p>
    <w:p>
      <w:r>
        <w:t xml:space="preserve">земпляр имеет одинаковую юридическую силу.
</w:t>
      </w:r>
    </w:p>
    <w:p>
      <w:r>
        <w:t xml:space="preserve">УЧРЕДИТЕЛИ:
</w:t>
      </w:r>
    </w:p>
    <w:p>
      <w:r>
        <w:t xml:space="preserve">_________________________Ф.И.О. Учредителя
</w:t>
      </w:r>
    </w:p>
    <w:p>
      <w:r>
        <w:t xml:space="preserve">Для Юридического лица:
</w:t>
      </w:r>
    </w:p>
    <w:p>
      <w:r>
        <w:t xml:space="preserve">Правовая форма "Название"
</w:t>
      </w:r>
    </w:p>
    <w:p>
      <w:r>
        <w:t xml:space="preserve">Директор (Ген.Директор и т.д.)___________________Ф.И.О.
</w:t>
      </w:r>
    </w:p>
    <w:p>
      <w:r>
        <w:t xml:space="preserve">Печать Юр.лица
</w:t>
      </w:r>
    </w:p>
    <w:p>
      <w:r>
        <w:t xml:space="preserve">Подписи всех Учредителей.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2023-10-10T09:38:21.241Z</dcterms:created>
  <dcterms:modified xsi:type="dcterms:W3CDTF">2023-10-10T09:38:21.241Z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